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42925" cy="714375"/>
            <wp:effectExtent l="0" t="0" r="0" b="0"/>
            <wp:docPr id="1" name="Рисунок 1" descr="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  <w:br/>
        <w:t xml:space="preserve">СОВЕТСКОГО МУНИЦИПАЛЬНОГО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  <w:br/>
        <w:t xml:space="preserve">СОВЕТ ДЕПУТАТОВ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(второго созыва)  </w:t>
      </w:r>
    </w:p>
    <w:p>
      <w:pPr>
        <w:pStyle w:val="Normal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от </w:t>
      </w:r>
      <w:r>
        <w:rPr>
          <w:b/>
          <w:bCs/>
        </w:rPr>
        <w:t>29.08</w:t>
      </w:r>
      <w:r>
        <w:rPr>
          <w:b/>
          <w:bCs/>
        </w:rPr>
        <w:t>.20</w:t>
      </w:r>
      <w:bookmarkStart w:id="0" w:name="_GoBack"/>
      <w:bookmarkEnd w:id="0"/>
      <w:r>
        <w:rPr>
          <w:b/>
          <w:bCs/>
        </w:rPr>
        <w:t xml:space="preserve">24  № </w:t>
      </w:r>
      <w:r>
        <w:rPr>
          <w:b/>
          <w:bCs/>
        </w:rPr>
        <w:t>75</w:t>
      </w:r>
    </w:p>
    <w:p>
      <w:pPr>
        <w:pStyle w:val="Normal"/>
        <w:jc w:val="center"/>
        <w:rPr/>
      </w:pPr>
      <w:r>
        <w:rPr/>
        <w:t>р.п. Пушкино</w:t>
      </w:r>
    </w:p>
    <w:p>
      <w:pPr>
        <w:pStyle w:val="21"/>
        <w:rPr>
          <w:b/>
        </w:rPr>
      </w:pPr>
      <w:r>
        <w:rPr>
          <w:b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решение Совета Депутатов Пушкинского муниципального образования №209 от 24.09.2021 «Об утверждении Положения о муниципальном земельном контроле в Пушкинском муниципальном образовании»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руководствуясь Уставом Пушкинского муниципального образования Советского муниципального района Саратовской области, Совет депутатов Пушкинского муниципального образования РЕШИЛ:</w:t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 Внести изменения в решение Совета Депутатов Пушкинского муниципального образования №209 от 24.09.2021 «Об утверждении Положения о муниципальном земельном контроле в Пушкинском муниципальном образовании», изложив п.3.9 в новой редакции:</w:t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«3.9. 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Личный прием граждан проводится начальником, инспектором уполномоченного органа. Информация о месте приема, а также об установленных для приема днях и часах размещается на официальном сайте администрации Пушкинского муниципального образования Советского муниципального района Саратовской области в сети «Интернет».</w:t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в течение 10 рабочих дней со дня его регистрации. Подписание такого обращения осуществляется в соответствии с порядком, установленным пунктом 11.2 постановления Правительства РФ от 10.03.2022 № 336.».</w:t>
      </w:r>
    </w:p>
    <w:p>
      <w:pPr>
        <w:pStyle w:val="Normal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 (обнародования)</w:t>
      </w:r>
    </w:p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Глава Пушкинского</w:t>
      </w:r>
    </w:p>
    <w:p>
      <w:pPr>
        <w:sectPr>
          <w:type w:val="nextPage"/>
          <w:pgSz w:w="11906" w:h="16838"/>
          <w:pgMar w:left="1275" w:right="850" w:gutter="0" w:header="0" w:top="142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shd w:val="clear" w:color="auto" w:fill="FFFFFF"/>
        <w:tabs>
          <w:tab w:val="clear" w:pos="708"/>
          <w:tab w:val="left" w:pos="7335" w:leader="none"/>
        </w:tabs>
        <w:jc w:val="both"/>
        <w:rPr>
          <w:b/>
          <w:color w:val="000000"/>
        </w:rPr>
      </w:pPr>
      <w:r>
        <w:rPr>
          <w:b/>
          <w:color w:val="000000"/>
        </w:rPr>
        <w:t>муниципального образования</w:t>
        <w:tab/>
        <w:t xml:space="preserve">                 И.В.Шонина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/>
      </w:r>
    </w:p>
    <w:sectPr>
      <w:headerReference w:type="default" r:id="rId3"/>
      <w:type w:val="nextPage"/>
      <w:pgSz w:orient="landscape" w:w="16838" w:h="11906"/>
      <w:pgMar w:left="567" w:right="249" w:gutter="0" w:header="720" w:top="1276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5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5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57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>
    <w:name w:val="Heading 3"/>
    <w:basedOn w:val="14"/>
    <w:next w:val="Style26"/>
    <w:link w:val="31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link w:val="41"/>
    <w:qFormat/>
    <w:rsid w:val="00755710"/>
    <w:pPr>
      <w:keepNext w:val="true"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Normal"/>
    <w:next w:val="6"/>
    <w:link w:val="51"/>
    <w:qFormat/>
    <w:rsid w:val="00755710"/>
    <w:pPr>
      <w:numPr>
        <w:ilvl w:val="4"/>
        <w:numId w:val="1"/>
      </w:numPr>
      <w:spacing w:before="480" w:after="0"/>
      <w:jc w:val="center"/>
      <w:outlineLvl w:val="4"/>
    </w:pPr>
    <w:rPr>
      <w:sz w:val="40"/>
      <w:szCs w:val="20"/>
    </w:rPr>
  </w:style>
  <w:style w:type="paragraph" w:styleId="6">
    <w:name w:val="Heading 6"/>
    <w:basedOn w:val="Normal"/>
    <w:next w:val="Normal"/>
    <w:link w:val="61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75571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qFormat/>
    <w:rsid w:val="007557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qFormat/>
    <w:rsid w:val="00755710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755710"/>
    <w:rPr>
      <w:rFonts w:ascii="Times New Roman" w:hAnsi="Times New Roman" w:eastAsia="Times New Roman" w:cs="Times New Roman"/>
      <w:b/>
      <w:bCs/>
      <w:lang w:eastAsia="ru-RU"/>
    </w:rPr>
  </w:style>
  <w:style w:type="character" w:styleId="WW8Num1z0" w:customStyle="1">
    <w:name w:val="WW8Num1z0"/>
    <w:qFormat/>
    <w:rsid w:val="00755710"/>
    <w:rPr/>
  </w:style>
  <w:style w:type="character" w:styleId="WW8Num1z1" w:customStyle="1">
    <w:name w:val="WW8Num1z1"/>
    <w:qFormat/>
    <w:rsid w:val="00755710"/>
    <w:rPr/>
  </w:style>
  <w:style w:type="character" w:styleId="WW8Num1z2" w:customStyle="1">
    <w:name w:val="WW8Num1z2"/>
    <w:qFormat/>
    <w:rsid w:val="00755710"/>
    <w:rPr/>
  </w:style>
  <w:style w:type="character" w:styleId="WW8Num1z3" w:customStyle="1">
    <w:name w:val="WW8Num1z3"/>
    <w:qFormat/>
    <w:rsid w:val="00755710"/>
    <w:rPr/>
  </w:style>
  <w:style w:type="character" w:styleId="WW8Num1z4" w:customStyle="1">
    <w:name w:val="WW8Num1z4"/>
    <w:qFormat/>
    <w:rsid w:val="00755710"/>
    <w:rPr/>
  </w:style>
  <w:style w:type="character" w:styleId="WW8Num1z5" w:customStyle="1">
    <w:name w:val="WW8Num1z5"/>
    <w:qFormat/>
    <w:rsid w:val="00755710"/>
    <w:rPr/>
  </w:style>
  <w:style w:type="character" w:styleId="WW8Num1z6" w:customStyle="1">
    <w:name w:val="WW8Num1z6"/>
    <w:qFormat/>
    <w:rsid w:val="00755710"/>
    <w:rPr/>
  </w:style>
  <w:style w:type="character" w:styleId="WW8Num1z7" w:customStyle="1">
    <w:name w:val="WW8Num1z7"/>
    <w:qFormat/>
    <w:rsid w:val="00755710"/>
    <w:rPr/>
  </w:style>
  <w:style w:type="character" w:styleId="WW8Num1z8" w:customStyle="1">
    <w:name w:val="WW8Num1z8"/>
    <w:qFormat/>
    <w:rsid w:val="00755710"/>
    <w:rPr/>
  </w:style>
  <w:style w:type="character" w:styleId="WW8Num2z0" w:customStyle="1">
    <w:name w:val="WW8Num2z0"/>
    <w:qFormat/>
    <w:rsid w:val="00755710"/>
    <w:rPr>
      <w:b w:val="false"/>
      <w:i w:val="false"/>
      <w:color w:val="000000"/>
    </w:rPr>
  </w:style>
  <w:style w:type="character" w:styleId="WW8Num2z1" w:customStyle="1">
    <w:name w:val="WW8Num2z1"/>
    <w:qFormat/>
    <w:rsid w:val="00755710"/>
    <w:rPr/>
  </w:style>
  <w:style w:type="character" w:styleId="WW8Num2z2" w:customStyle="1">
    <w:name w:val="WW8Num2z2"/>
    <w:qFormat/>
    <w:rsid w:val="00755710"/>
    <w:rPr/>
  </w:style>
  <w:style w:type="character" w:styleId="WW8Num2z3" w:customStyle="1">
    <w:name w:val="WW8Num2z3"/>
    <w:qFormat/>
    <w:rsid w:val="00755710"/>
    <w:rPr/>
  </w:style>
  <w:style w:type="character" w:styleId="WW8Num2z4" w:customStyle="1">
    <w:name w:val="WW8Num2z4"/>
    <w:qFormat/>
    <w:rsid w:val="00755710"/>
    <w:rPr/>
  </w:style>
  <w:style w:type="character" w:styleId="WW8Num2z5" w:customStyle="1">
    <w:name w:val="WW8Num2z5"/>
    <w:qFormat/>
    <w:rsid w:val="00755710"/>
    <w:rPr/>
  </w:style>
  <w:style w:type="character" w:styleId="WW8Num2z6" w:customStyle="1">
    <w:name w:val="WW8Num2z6"/>
    <w:qFormat/>
    <w:rsid w:val="00755710"/>
    <w:rPr/>
  </w:style>
  <w:style w:type="character" w:styleId="WW8Num2z7" w:customStyle="1">
    <w:name w:val="WW8Num2z7"/>
    <w:qFormat/>
    <w:rsid w:val="00755710"/>
    <w:rPr/>
  </w:style>
  <w:style w:type="character" w:styleId="WW8Num2z8" w:customStyle="1">
    <w:name w:val="WW8Num2z8"/>
    <w:qFormat/>
    <w:rsid w:val="00755710"/>
    <w:rPr/>
  </w:style>
  <w:style w:type="character" w:styleId="WW8Num3z0" w:customStyle="1">
    <w:name w:val="WW8Num3z0"/>
    <w:qFormat/>
    <w:rsid w:val="00755710"/>
    <w:rPr/>
  </w:style>
  <w:style w:type="character" w:styleId="WW8Num3z1" w:customStyle="1">
    <w:name w:val="WW8Num3z1"/>
    <w:qFormat/>
    <w:rsid w:val="00755710"/>
    <w:rPr/>
  </w:style>
  <w:style w:type="character" w:styleId="WW8Num3z2" w:customStyle="1">
    <w:name w:val="WW8Num3z2"/>
    <w:qFormat/>
    <w:rsid w:val="00755710"/>
    <w:rPr/>
  </w:style>
  <w:style w:type="character" w:styleId="WW8Num3z3" w:customStyle="1">
    <w:name w:val="WW8Num3z3"/>
    <w:qFormat/>
    <w:rsid w:val="00755710"/>
    <w:rPr/>
  </w:style>
  <w:style w:type="character" w:styleId="WW8Num3z4" w:customStyle="1">
    <w:name w:val="WW8Num3z4"/>
    <w:qFormat/>
    <w:rsid w:val="00755710"/>
    <w:rPr/>
  </w:style>
  <w:style w:type="character" w:styleId="WW8Num3z5" w:customStyle="1">
    <w:name w:val="WW8Num3z5"/>
    <w:qFormat/>
    <w:rsid w:val="00755710"/>
    <w:rPr/>
  </w:style>
  <w:style w:type="character" w:styleId="WW8Num3z6" w:customStyle="1">
    <w:name w:val="WW8Num3z6"/>
    <w:qFormat/>
    <w:rsid w:val="00755710"/>
    <w:rPr/>
  </w:style>
  <w:style w:type="character" w:styleId="WW8Num3z7" w:customStyle="1">
    <w:name w:val="WW8Num3z7"/>
    <w:qFormat/>
    <w:rsid w:val="00755710"/>
    <w:rPr/>
  </w:style>
  <w:style w:type="character" w:styleId="WW8Num3z8" w:customStyle="1">
    <w:name w:val="WW8Num3z8"/>
    <w:qFormat/>
    <w:rsid w:val="00755710"/>
    <w:rPr/>
  </w:style>
  <w:style w:type="character" w:styleId="WW8Num4z0" w:customStyle="1">
    <w:name w:val="WW8Num4z0"/>
    <w:qFormat/>
    <w:rsid w:val="00755710"/>
    <w:rPr/>
  </w:style>
  <w:style w:type="character" w:styleId="WW8Num5z0" w:customStyle="1">
    <w:name w:val="WW8Num5z0"/>
    <w:qFormat/>
    <w:rsid w:val="00755710"/>
    <w:rPr/>
  </w:style>
  <w:style w:type="character" w:styleId="1" w:customStyle="1">
    <w:name w:val="Основной шрифт абзаца1"/>
    <w:qFormat/>
    <w:rsid w:val="00755710"/>
    <w:rPr/>
  </w:style>
  <w:style w:type="character" w:styleId="Style10" w:customStyle="1">
    <w:name w:val="Текст выноски Знак"/>
    <w:qFormat/>
    <w:rsid w:val="00755710"/>
    <w:rPr>
      <w:rFonts w:ascii="Tahoma" w:hAnsi="Tahoma" w:cs="Tahoma"/>
      <w:sz w:val="16"/>
      <w:szCs w:val="16"/>
    </w:rPr>
  </w:style>
  <w:style w:type="character" w:styleId="-">
    <w:name w:val="Hyperlink"/>
    <w:rsid w:val="00755710"/>
    <w:rPr>
      <w:color w:val="0000FF"/>
      <w:u w:val="single"/>
    </w:rPr>
  </w:style>
  <w:style w:type="character" w:styleId="Style11" w:customStyle="1">
    <w:name w:val="Гипертекстовая ссылка"/>
    <w:qFormat/>
    <w:rsid w:val="00755710"/>
    <w:rPr>
      <w:rFonts w:cs="Times New Roman"/>
      <w:color w:val="106BBE"/>
    </w:rPr>
  </w:style>
  <w:style w:type="character" w:styleId="Style12" w:customStyle="1">
    <w:name w:val="Схема документа Знак"/>
    <w:qFormat/>
    <w:rsid w:val="00755710"/>
    <w:rPr>
      <w:rFonts w:ascii="Tahoma" w:hAnsi="Tahoma" w:cs="Tahoma"/>
      <w:sz w:val="16"/>
      <w:szCs w:val="16"/>
    </w:rPr>
  </w:style>
  <w:style w:type="character" w:styleId="Style13" w:customStyle="1">
    <w:name w:val="Название Знак"/>
    <w:qFormat/>
    <w:rsid w:val="00755710"/>
    <w:rPr>
      <w:b/>
      <w:bCs/>
      <w:sz w:val="28"/>
      <w:szCs w:val="24"/>
    </w:rPr>
  </w:style>
  <w:style w:type="character" w:styleId="Style14" w:customStyle="1">
    <w:name w:val="Подзаголовок Знак"/>
    <w:qFormat/>
    <w:rsid w:val="00755710"/>
    <w:rPr>
      <w:b/>
      <w:sz w:val="28"/>
    </w:rPr>
  </w:style>
  <w:style w:type="character" w:styleId="Style15" w:customStyle="1">
    <w:name w:val="Текст сноски Знак"/>
    <w:basedOn w:val="1"/>
    <w:qFormat/>
    <w:rsid w:val="00755710"/>
    <w:rPr/>
  </w:style>
  <w:style w:type="character" w:styleId="Style16">
    <w:name w:val="Символ сноски"/>
    <w:uiPriority w:val="99"/>
    <w:semiHidden/>
    <w:unhideWhenUsed/>
    <w:qFormat/>
    <w:rsid w:val="00755710"/>
    <w:rPr>
      <w:vertAlign w:val="superscript"/>
    </w:rPr>
  </w:style>
  <w:style w:type="character" w:styleId="Style17">
    <w:name w:val="FollowedHyperlink"/>
    <w:rsid w:val="00755710"/>
    <w:rPr>
      <w:color w:val="800000"/>
      <w:u w:val="single"/>
    </w:rPr>
  </w:style>
  <w:style w:type="character" w:styleId="Style18" w:customStyle="1">
    <w:name w:val="Основной текст Знак"/>
    <w:basedOn w:val="DefaultParagraphFont"/>
    <w:qFormat/>
    <w:rsid w:val="007557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Текст выноски Знак1"/>
    <w:basedOn w:val="DefaultParagraphFont"/>
    <w:link w:val="BalloonText"/>
    <w:qFormat/>
    <w:rsid w:val="00755710"/>
    <w:rPr>
      <w:rFonts w:ascii="Tahoma" w:hAnsi="Tahoma" w:eastAsia="Times New Roman" w:cs="Tahoma"/>
      <w:sz w:val="16"/>
      <w:szCs w:val="16"/>
      <w:lang w:eastAsia="ru-RU"/>
    </w:rPr>
  </w:style>
  <w:style w:type="character" w:styleId="12" w:customStyle="1">
    <w:name w:val="Подзаголовок Знак1"/>
    <w:basedOn w:val="DefaultParagraphFont"/>
    <w:qFormat/>
    <w:rsid w:val="0075571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13" w:customStyle="1">
    <w:name w:val="Текст сноски Знак1"/>
    <w:basedOn w:val="DefaultParagraphFont"/>
    <w:qFormat/>
    <w:rsid w:val="0075571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75571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uiPriority w:val="99"/>
    <w:qFormat/>
    <w:rsid w:val="0075571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qFormat/>
    <w:rsid w:val="00755710"/>
    <w:rPr/>
  </w:style>
  <w:style w:type="character" w:styleId="Annotationreference">
    <w:name w:val="annotation reference"/>
    <w:uiPriority w:val="99"/>
    <w:semiHidden/>
    <w:unhideWhenUsed/>
    <w:qFormat/>
    <w:rsid w:val="00755710"/>
    <w:rPr>
      <w:sz w:val="16"/>
      <w:szCs w:val="16"/>
    </w:rPr>
  </w:style>
  <w:style w:type="character" w:styleId="Style21" w:customStyle="1">
    <w:name w:val="Текст примечания Знак"/>
    <w:basedOn w:val="DefaultParagraphFont"/>
    <w:link w:val="Annotationtext"/>
    <w:uiPriority w:val="99"/>
    <w:qFormat/>
    <w:rsid w:val="0075571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 w:customStyle="1">
    <w:name w:val="Тема примечания Знак"/>
    <w:basedOn w:val="Style21"/>
    <w:link w:val="Annotationsubject"/>
    <w:uiPriority w:val="99"/>
    <w:semiHidden/>
    <w:qFormat/>
    <w:rsid w:val="0075571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ighlightsearch" w:customStyle="1">
    <w:name w:val="highlightsearch"/>
    <w:basedOn w:val="DefaultParagraphFont"/>
    <w:qFormat/>
    <w:rsid w:val="00755710"/>
    <w:rPr/>
  </w:style>
  <w:style w:type="character" w:styleId="Style23">
    <w:name w:val="Footnote Reference"/>
    <w:rPr>
      <w:vertAlign w:val="superscript"/>
    </w:rPr>
  </w:style>
  <w:style w:type="character" w:styleId="Style24">
    <w:name w:val="Emphasis"/>
    <w:uiPriority w:val="20"/>
    <w:qFormat/>
    <w:rsid w:val="00755710"/>
    <w:rPr>
      <w:i/>
      <w:iCs/>
    </w:rPr>
  </w:style>
  <w:style w:type="character" w:styleId="Strong">
    <w:name w:val="Strong"/>
    <w:uiPriority w:val="22"/>
    <w:qFormat/>
    <w:rsid w:val="00f25ac6"/>
    <w:rPr>
      <w:b/>
      <w:bCs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Normal"/>
    <w:link w:val="Style18"/>
    <w:rsid w:val="00755710"/>
    <w:pPr>
      <w:ind w:right="-483" w:hanging="0"/>
      <w:jc w:val="both"/>
    </w:pPr>
    <w:rPr>
      <w:b/>
      <w:bCs/>
    </w:rPr>
  </w:style>
  <w:style w:type="paragraph" w:styleId="Style27">
    <w:name w:val="List"/>
    <w:basedOn w:val="Style26"/>
    <w:rsid w:val="00755710"/>
    <w:pPr/>
    <w:rPr>
      <w:rFonts w:cs="Droid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14" w:customStyle="1">
    <w:name w:val="Заголовок1"/>
    <w:basedOn w:val="Normal"/>
    <w:next w:val="Style26"/>
    <w:qFormat/>
    <w:rsid w:val="00755710"/>
    <w:pPr>
      <w:jc w:val="center"/>
    </w:pPr>
    <w:rPr>
      <w:b/>
      <w:bCs/>
    </w:rPr>
  </w:style>
  <w:style w:type="paragraph" w:styleId="Caption">
    <w:name w:val="caption"/>
    <w:basedOn w:val="Normal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styleId="15" w:customStyle="1">
    <w:name w:val="Указатель1"/>
    <w:basedOn w:val="Normal"/>
    <w:qFormat/>
    <w:rsid w:val="00755710"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755710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rsid w:val="0075571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eastAsia="zh-CN" w:val="ru-RU" w:bidi="ar-SA"/>
    </w:rPr>
  </w:style>
  <w:style w:type="paragraph" w:styleId="Style30" w:customStyle="1">
    <w:name w:val="Знак"/>
    <w:basedOn w:val="Normal"/>
    <w:qFormat/>
    <w:rsid w:val="00755710"/>
    <w:pPr>
      <w:suppressAutoHyphens w:val="true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Spacing">
    <w:name w:val="No Spacing"/>
    <w:qFormat/>
    <w:rsid w:val="0075571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eastAsia="zh-CN" w:val="ru-RU" w:bidi="ar-SA"/>
    </w:rPr>
  </w:style>
  <w:style w:type="paragraph" w:styleId="BalloonText">
    <w:name w:val="Balloon Text"/>
    <w:basedOn w:val="Normal"/>
    <w:link w:val="11"/>
    <w:qFormat/>
    <w:rsid w:val="00755710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755710"/>
    <w:pPr>
      <w:widowControl w:val="false"/>
      <w:suppressAutoHyphens w:val="true"/>
      <w:bidi w:val="0"/>
      <w:snapToGrid w:val="false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eastAsia="zh-CN" w:val="ru-RU" w:bidi="ar-SA"/>
    </w:rPr>
  </w:style>
  <w:style w:type="paragraph" w:styleId="ConsPlusNormal" w:customStyle="1">
    <w:name w:val="ConsPlusNormal"/>
    <w:uiPriority w:val="99"/>
    <w:qFormat/>
    <w:rsid w:val="00755710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1" w:customStyle="1">
    <w:name w:val="s_1"/>
    <w:basedOn w:val="Normal"/>
    <w:qFormat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16" w:customStyle="1">
    <w:name w:val="Схема документа1"/>
    <w:basedOn w:val="Normal"/>
    <w:qFormat/>
    <w:rsid w:val="00755710"/>
    <w:pPr/>
    <w:rPr>
      <w:rFonts w:ascii="Tahoma" w:hAnsi="Tahoma" w:cs="Tahoma"/>
      <w:sz w:val="16"/>
      <w:szCs w:val="16"/>
    </w:rPr>
  </w:style>
  <w:style w:type="paragraph" w:styleId="Style31" w:customStyle="1">
    <w:name w:val="Текст в заданном формате"/>
    <w:basedOn w:val="Normal"/>
    <w:qFormat/>
    <w:rsid w:val="00755710"/>
    <w:pPr>
      <w:widowControl w:val="false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17" w:customStyle="1">
    <w:name w:val="Без интервала1"/>
    <w:qFormat/>
    <w:rsid w:val="007557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Style32">
    <w:name w:val="Subtitle"/>
    <w:basedOn w:val="Normal"/>
    <w:next w:val="Style26"/>
    <w:link w:val="12"/>
    <w:qFormat/>
    <w:rsid w:val="00755710"/>
    <w:pPr>
      <w:jc w:val="center"/>
    </w:pPr>
    <w:rPr>
      <w:b/>
      <w:szCs w:val="20"/>
    </w:rPr>
  </w:style>
  <w:style w:type="paragraph" w:styleId="Style33">
    <w:name w:val="Footnote Text"/>
    <w:basedOn w:val="Normal"/>
    <w:link w:val="13"/>
    <w:rsid w:val="00755710"/>
    <w:pPr/>
    <w:rPr>
      <w:sz w:val="20"/>
      <w:szCs w:val="20"/>
    </w:rPr>
  </w:style>
  <w:style w:type="paragraph" w:styleId="Style34">
    <w:name w:val="Колонтитул"/>
    <w:basedOn w:val="Normal"/>
    <w:qFormat/>
    <w:pPr/>
    <w:rPr/>
  </w:style>
  <w:style w:type="paragraph" w:styleId="Style35">
    <w:name w:val="Header"/>
    <w:basedOn w:val="Normal"/>
    <w:link w:val="Style19"/>
    <w:uiPriority w:val="99"/>
    <w:unhideWhenUsed/>
    <w:rsid w:val="007557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Normal"/>
    <w:link w:val="Style20"/>
    <w:uiPriority w:val="99"/>
    <w:unhideWhenUsed/>
    <w:rsid w:val="007557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21"/>
    <w:uiPriority w:val="99"/>
    <w:unhideWhenUsed/>
    <w:qFormat/>
    <w:rsid w:val="007557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2"/>
    <w:uiPriority w:val="99"/>
    <w:semiHidden/>
    <w:unhideWhenUsed/>
    <w:qFormat/>
    <w:rsid w:val="00755710"/>
    <w:pPr/>
    <w:rPr>
      <w:b/>
      <w:bCs/>
    </w:rPr>
  </w:style>
  <w:style w:type="paragraph" w:styleId="21" w:customStyle="1">
    <w:name w:val="Основной текст 21"/>
    <w:basedOn w:val="Normal"/>
    <w:qFormat/>
    <w:rsid w:val="007a672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qFormat/>
    <w:rsid w:val="00f25ac6"/>
    <w:pPr>
      <w:spacing w:beforeAutospacing="1" w:afterAutospacing="1"/>
    </w:pPr>
    <w:rPr/>
  </w:style>
  <w:style w:type="paragraph" w:styleId="Style3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50CB-59DB-4FF8-B131-8786DD0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LibreOffice/7.5.1.2$Windows_X86_64 LibreOffice_project/fcbaee479e84c6cd81291587d2ee68cba099e129</Application>
  <AppVersion>15.0000</AppVersion>
  <Pages>2</Pages>
  <Words>276</Words>
  <Characters>2138</Characters>
  <CharactersWithSpaces>2419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2021-12-16T07:28:00Z</dcterms:created>
  <dc:creator>User</dc:creator>
  <dc:description/>
  <dc:language>ru-RU</dc:language>
  <cp:lastModifiedBy/>
  <cp:lastPrinted>2024-08-26T10:27:00Z</cp:lastPrinted>
  <dcterms:modified xsi:type="dcterms:W3CDTF">2024-08-26T10:27:25Z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